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"МАЯК"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109052, г Москва, Нижегородский р-н, ул Подъёмная, д 12 стр 1, помещ 2/1</w:t>
        <w:br/>
        <w:t>Основной государственный регистрационный номер 5157746008195</w:t>
        <w:br/>
        <w:t>Телефон: +7 (495) 664-50-95 Адрес электронной почты: info@mayaklogistics.ru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Левина Николая Александровича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Камеры промышленного назначения торговой марки Stereolabs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Stereolabs SAS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Франция, 85 rue Gabriel Péri, 92120 Montrouge, France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8525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Технического регламента Таможенного союза "Электромагнитная совместимость технических средств" (ТР ТС 020/2011)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соответствия:1д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Договор уполномоченного лица № 06-08-26-507 от 06.08.2026 года</w:t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05.10.2031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Левин Н.А.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06.10.2026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2026-10-06T09:41:59Z</dcterms:modified>
  <dc:creator/>
  <dc:description/>
  <dc:identifier/>
  <dc:language/>
  <dc:subject/>
</cp:coreProperties>
</file>